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267" w:rsidRDefault="002A1ADD" w:rsidP="002A1ADD">
      <w:pPr>
        <w:spacing w:before="0" w:beforeAutospacing="0" w:after="0" w:afterAutospacing="0"/>
        <w:ind w:firstLine="709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2A1AD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план основного общего образования по ФГОС-2021 и ФОП</w:t>
      </w:r>
      <w:r w:rsidRPr="002A1ADD">
        <w:rPr>
          <w:lang w:val="ru-RU"/>
        </w:rPr>
        <w:br/>
      </w:r>
      <w:r w:rsidRPr="002A1AD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 пятидневной учебной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A1AD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неделе</w:t>
      </w:r>
    </w:p>
    <w:p w:rsidR="002A1ADD" w:rsidRPr="002A1ADD" w:rsidRDefault="002A1ADD" w:rsidP="002A1ADD">
      <w:pPr>
        <w:spacing w:before="0" w:beforeAutospacing="0" w:after="0" w:afterAutospacing="0"/>
        <w:ind w:firstLine="709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1A4267" w:rsidRPr="002A1ADD" w:rsidRDefault="002A1ADD" w:rsidP="002A1ADD">
      <w:pPr>
        <w:spacing w:before="0" w:beforeAutospacing="0" w:after="0" w:afterAutospacing="0"/>
        <w:ind w:firstLine="709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AD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1A4267" w:rsidRPr="002A1ADD" w:rsidRDefault="002A1ADD" w:rsidP="002A1ADD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Учебный план разработан на основе варианта № 1 федерального учебного плана Федеральной образовательной программы основного общего образования, утвержденной приказом Минпросвещения от 18.05.2023 № 370 с учетом изменений, внесенных приказами Минпросвещения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от 09.10.2024 № 704, от 08.10.2025 № 729,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от 10.11.2025 № 808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 xml:space="preserve">для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учащихся</w:t>
      </w: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, которые начнут обучение на уровне ООО с 01.09.2026.</w:t>
      </w:r>
    </w:p>
    <w:p w:rsidR="001A4267" w:rsidRDefault="002A1ADD" w:rsidP="002A1ADD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</w:rPr>
      </w:pP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Учебный план основной образовательной программы основного общего образования (далее – учебный план) обеспечивает реализацию требований ФГОС ООО и ФОП ООО, определяет общие рамки отбора учебного материала, формирования перечня результатов образования и организации образовательной деятельности.</w:t>
      </w:r>
      <w:r w:rsidRPr="002A1ADD">
        <w:rPr>
          <w:lang w:val="ru-RU"/>
        </w:rPr>
        <w:br/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Учебный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план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1A4267" w:rsidRPr="002A1ADD" w:rsidRDefault="002A1ADD" w:rsidP="002A1ADD">
      <w:pPr>
        <w:numPr>
          <w:ilvl w:val="0"/>
          <w:numId w:val="1"/>
        </w:numPr>
        <w:tabs>
          <w:tab w:val="clear" w:pos="720"/>
          <w:tab w:val="left" w:pos="284"/>
        </w:tabs>
        <w:spacing w:before="0" w:beforeAutospacing="0" w:after="0" w:afterAutospacing="0"/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 xml:space="preserve">фиксирует максимальный объем учебной нагрузки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учащихся</w:t>
      </w: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1A4267" w:rsidRPr="002A1ADD" w:rsidRDefault="002A1ADD" w:rsidP="002A1ADD">
      <w:pPr>
        <w:numPr>
          <w:ilvl w:val="0"/>
          <w:numId w:val="1"/>
        </w:numPr>
        <w:tabs>
          <w:tab w:val="clear" w:pos="720"/>
          <w:tab w:val="left" w:pos="284"/>
        </w:tabs>
        <w:spacing w:before="0" w:beforeAutospacing="0" w:after="0" w:afterAutospacing="0"/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определяет и регламентирует перечень учебных предметов, курсов и время, отводимое на их освоение и организацию;</w:t>
      </w:r>
    </w:p>
    <w:p w:rsidR="001A4267" w:rsidRPr="002A1ADD" w:rsidRDefault="002A1ADD" w:rsidP="002A1ADD">
      <w:pPr>
        <w:numPr>
          <w:ilvl w:val="0"/>
          <w:numId w:val="1"/>
        </w:numPr>
        <w:tabs>
          <w:tab w:val="clear" w:pos="720"/>
          <w:tab w:val="left" w:pos="284"/>
        </w:tabs>
        <w:spacing w:before="0" w:beforeAutospacing="0" w:after="0" w:afterAutospacing="0"/>
        <w:ind w:left="0" w:right="180" w:firstLine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распределяет учебные предметы, курсы, модули по классам и учебным годам.</w:t>
      </w:r>
    </w:p>
    <w:p w:rsidR="001A4267" w:rsidRPr="002A1ADD" w:rsidRDefault="002A1ADD" w:rsidP="002A1ADD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Учебный план состоит из двух частей: обязательной части и части, формируемой участниками образовательных отношений.</w:t>
      </w:r>
    </w:p>
    <w:p w:rsidR="001A4267" w:rsidRPr="002A1ADD" w:rsidRDefault="002A1ADD" w:rsidP="002A1ADD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Обязательная часть учебного плана определяет состав учебных предметов, обязательных для всех имеющих по данной программе государственную аккредитацию образовательных организаций, реализующих образовательную программу основного общего образования, и учебное время, отводимое на их изучение по классам (годам) обучения.</w:t>
      </w:r>
    </w:p>
    <w:p w:rsidR="001A4267" w:rsidRPr="002A1ADD" w:rsidRDefault="002A1ADD" w:rsidP="002A1ADD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 xml:space="preserve">Часть учебного плана, формируемая участниками образовательных отношений, определяет время, отводимое на изучение учебных предметов, учебных курсов, учебных модулей по выбору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учащихся</w:t>
      </w: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 xml:space="preserve">, родителей (законных представителей) несовершеннолетних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учащихся</w:t>
      </w: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 xml:space="preserve">, в том числе предусматривающих углубленное изучение учебных предметов, с целью удовлетворения различных интересов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учащихся</w:t>
      </w: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 xml:space="preserve">, потребностей в физическом развитии и совершенствовании, а также учитывающих этнокультурные интересы, особые образовательные потребности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учащихся</w:t>
      </w: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 xml:space="preserve"> с ОВЗ.</w:t>
      </w:r>
    </w:p>
    <w:p w:rsidR="001A4267" w:rsidRPr="002A1ADD" w:rsidRDefault="002A1ADD" w:rsidP="002A1ADD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 xml:space="preserve">Время, отводимое на данную часть федерального учебного плана,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МБОУ СОШ № 24</w:t>
      </w: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 xml:space="preserve"> использовано на:</w:t>
      </w:r>
    </w:p>
    <w:p w:rsidR="001A4267" w:rsidRPr="002A1ADD" w:rsidRDefault="002A1ADD" w:rsidP="002A1ADD">
      <w:pPr>
        <w:numPr>
          <w:ilvl w:val="0"/>
          <w:numId w:val="2"/>
        </w:numPr>
        <w:tabs>
          <w:tab w:val="clear" w:pos="720"/>
          <w:tab w:val="num" w:pos="0"/>
          <w:tab w:val="left" w:pos="426"/>
        </w:tabs>
        <w:spacing w:before="0" w:beforeAutospacing="0" w:after="0" w:afterAutospacing="0"/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увеличение учебных часов, предусмотренных на изучение отдельных учебных предметов обязательной части, в том числе на углубленном уровне;</w:t>
      </w:r>
    </w:p>
    <w:p w:rsidR="001A4267" w:rsidRPr="002A1ADD" w:rsidRDefault="002A1ADD" w:rsidP="002A1ADD">
      <w:pPr>
        <w:numPr>
          <w:ilvl w:val="0"/>
          <w:numId w:val="2"/>
        </w:numPr>
        <w:tabs>
          <w:tab w:val="clear" w:pos="720"/>
          <w:tab w:val="num" w:pos="0"/>
          <w:tab w:val="left" w:pos="426"/>
        </w:tabs>
        <w:spacing w:before="0" w:beforeAutospacing="0" w:after="0" w:afterAutospacing="0"/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введение специально разработанных учебных курсов, обеспечивающих интересы и потребности участников образовательных отношений, в том числе этнокультурные;</w:t>
      </w:r>
    </w:p>
    <w:p w:rsidR="001A4267" w:rsidRPr="002A1ADD" w:rsidRDefault="002A1ADD" w:rsidP="002A1ADD">
      <w:pPr>
        <w:numPr>
          <w:ilvl w:val="0"/>
          <w:numId w:val="2"/>
        </w:numPr>
        <w:tabs>
          <w:tab w:val="clear" w:pos="720"/>
          <w:tab w:val="num" w:pos="0"/>
          <w:tab w:val="left" w:pos="426"/>
        </w:tabs>
        <w:spacing w:before="0" w:beforeAutospacing="0" w:after="0" w:afterAutospacing="0"/>
        <w:ind w:left="0" w:right="180" w:firstLine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 xml:space="preserve">другие виды учебной, воспитательной, спортивной и иной деятельности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учащихся</w:t>
      </w: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A4267" w:rsidRPr="002A1ADD" w:rsidRDefault="002A1ADD" w:rsidP="002A1ADD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 xml:space="preserve">В интересах детей с участием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учащихся</w:t>
      </w: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 xml:space="preserve"> и их семей могут разрабатываться индивидуальные учебные планы, в рамках которых формируется индивидуальная траектория развития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учащегося</w:t>
      </w: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 xml:space="preserve"> (содержание учебных предметов, курсов, модулей, темп и формы образования). Реализация индивидуальных учебных планов, программ сопровождается </w:t>
      </w:r>
      <w:proofErr w:type="spellStart"/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тьюторской</w:t>
      </w:r>
      <w:proofErr w:type="spellEnd"/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 xml:space="preserve"> поддержкой.</w:t>
      </w:r>
    </w:p>
    <w:p w:rsidR="001A4267" w:rsidRPr="002A1ADD" w:rsidRDefault="000E46BF" w:rsidP="002A1ADD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Учебный план обеспечивает выполнение </w:t>
      </w:r>
      <w:r>
        <w:rPr>
          <w:sz w:val="24"/>
          <w:szCs w:val="24"/>
          <w:lang w:val="ru-RU"/>
        </w:rPr>
        <w:t>санитарно-эпидемиологических требований (СП 2.4.2.4283-26) и гигиенических нормативов (</w:t>
      </w:r>
      <w:r>
        <w:rPr>
          <w:color w:val="000000"/>
          <w:sz w:val="24"/>
          <w:szCs w:val="24"/>
          <w:lang w:val="ru-RU"/>
        </w:rPr>
        <w:t>СанПиН 1.2.3685-21) к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ре</w:t>
      </w:r>
      <w:r>
        <w:rPr>
          <w:color w:val="000000"/>
          <w:sz w:val="24"/>
          <w:szCs w:val="24"/>
          <w:lang w:val="ru-RU"/>
        </w:rPr>
        <w:t>жиму образовательного процесса,</w:t>
      </w:r>
      <w:bookmarkStart w:id="0" w:name="_GoBack"/>
      <w:bookmarkEnd w:id="0"/>
      <w:r w:rsidR="002A1ADD" w:rsidRPr="002A1ADD">
        <w:rPr>
          <w:rFonts w:hAnsi="Times New Roman" w:cs="Times New Roman"/>
          <w:color w:val="000000"/>
          <w:sz w:val="24"/>
          <w:szCs w:val="24"/>
          <w:lang w:val="ru-RU"/>
        </w:rPr>
        <w:t xml:space="preserve"> предусматривает пятилетний нормативный срок освоения образовательной программы основного общего образования. </w:t>
      </w:r>
      <w:r w:rsidR="002A1ADD" w:rsidRPr="002A1ADD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Продолжительность учебного года на уровне основного общего образования составляет 34 недели.</w:t>
      </w:r>
    </w:p>
    <w:p w:rsidR="001A4267" w:rsidRPr="002A1ADD" w:rsidRDefault="002A1ADD" w:rsidP="002A1ADD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 xml:space="preserve">В МБОУ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СОШ № 24</w:t>
      </w: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 xml:space="preserve">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Объем максимально допустимой образовательной нагрузки в течение дня в 5–6-х классах не превышает шести уроков, в 7–9-х классах – семи уроков.</w:t>
      </w:r>
    </w:p>
    <w:p w:rsidR="001A4267" w:rsidRPr="002A1ADD" w:rsidRDefault="002A1ADD" w:rsidP="002A1ADD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:rsidR="001A4267" w:rsidRPr="002A1ADD" w:rsidRDefault="002A1ADD" w:rsidP="002A1ADD">
      <w:pPr>
        <w:numPr>
          <w:ilvl w:val="0"/>
          <w:numId w:val="3"/>
        </w:numPr>
        <w:tabs>
          <w:tab w:val="clear" w:pos="720"/>
          <w:tab w:val="num" w:pos="0"/>
          <w:tab w:val="left" w:pos="426"/>
        </w:tabs>
        <w:spacing w:before="0" w:beforeAutospacing="0" w:after="0" w:afterAutospacing="0"/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в 5-х классах – 29 часов в неделю;</w:t>
      </w:r>
    </w:p>
    <w:p w:rsidR="001A4267" w:rsidRPr="002A1ADD" w:rsidRDefault="002A1ADD" w:rsidP="002A1ADD">
      <w:pPr>
        <w:numPr>
          <w:ilvl w:val="0"/>
          <w:numId w:val="3"/>
        </w:numPr>
        <w:tabs>
          <w:tab w:val="clear" w:pos="720"/>
          <w:tab w:val="num" w:pos="0"/>
          <w:tab w:val="left" w:pos="426"/>
        </w:tabs>
        <w:spacing w:before="0" w:beforeAutospacing="0" w:after="0" w:afterAutospacing="0"/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6-х классах – 30 часов в неделю;</w:t>
      </w:r>
    </w:p>
    <w:p w:rsidR="001A4267" w:rsidRPr="002A1ADD" w:rsidRDefault="002A1ADD" w:rsidP="002A1ADD">
      <w:pPr>
        <w:numPr>
          <w:ilvl w:val="0"/>
          <w:numId w:val="3"/>
        </w:numPr>
        <w:tabs>
          <w:tab w:val="clear" w:pos="720"/>
          <w:tab w:val="num" w:pos="0"/>
          <w:tab w:val="left" w:pos="426"/>
        </w:tabs>
        <w:spacing w:before="0" w:beforeAutospacing="0" w:after="0" w:afterAutospacing="0"/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7-х классах – 32 часа в неделю;</w:t>
      </w:r>
    </w:p>
    <w:p w:rsidR="001A4267" w:rsidRPr="002A1ADD" w:rsidRDefault="002A1ADD" w:rsidP="002A1ADD">
      <w:pPr>
        <w:numPr>
          <w:ilvl w:val="0"/>
          <w:numId w:val="3"/>
        </w:numPr>
        <w:tabs>
          <w:tab w:val="clear" w:pos="720"/>
          <w:tab w:val="num" w:pos="0"/>
          <w:tab w:val="left" w:pos="426"/>
        </w:tabs>
        <w:spacing w:before="0" w:beforeAutospacing="0" w:after="0" w:afterAutospacing="0"/>
        <w:ind w:left="0" w:right="180" w:firstLine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8–9-х классах – 33 часа в неделю.</w:t>
      </w:r>
    </w:p>
    <w:p w:rsidR="001A4267" w:rsidRPr="002A1ADD" w:rsidRDefault="002A1ADD" w:rsidP="002A1ADD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Общее количество часов учебных занятий за пять лет составляет 5338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часов.</w:t>
      </w:r>
    </w:p>
    <w:p w:rsidR="001A4267" w:rsidRPr="002A1ADD" w:rsidRDefault="002A1ADD" w:rsidP="002A1ADD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Обучение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 xml:space="preserve">МБОУ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СОШ № 24</w:t>
      </w: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 xml:space="preserve"> ведется на русском языке.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 xml:space="preserve">Учебный план не предусматривает преподавание учебных предметов «Родной язык» и «Родная литература», так как родители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учащихся</w:t>
      </w: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 xml:space="preserve"> в заявлениях не выразили желания изучать указанные учебные предметы.</w:t>
      </w:r>
    </w:p>
    <w:p w:rsidR="001A4267" w:rsidRPr="002A1ADD" w:rsidRDefault="002A1ADD" w:rsidP="002A1ADD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Учебный план не предусматривает преподавание и изучение предмета «Второй иностранный язык», так как родители в заявлениях не выразили желания изучать учебный предмет.</w:t>
      </w:r>
    </w:p>
    <w:p w:rsidR="001A4267" w:rsidRPr="002A1ADD" w:rsidRDefault="002A1ADD" w:rsidP="002A1ADD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В рамках учебного предмета «Математика» предусмотрено изучение учебных курсов «Алгебра», «Геометрия», «Вероятность и статистика».</w:t>
      </w:r>
    </w:p>
    <w:p w:rsidR="001A4267" w:rsidRDefault="002A1ADD" w:rsidP="002A1ADD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Обязательный учебный предмет «История» включает в себя учебные курсы «История России», «Всеобщая история» и «История нашего края»,</w:t>
      </w:r>
      <w:r>
        <w:rPr>
          <w:rFonts w:hAnsi="Times New Roman" w:cs="Times New Roman"/>
          <w:color w:val="000000"/>
          <w:sz w:val="24"/>
          <w:szCs w:val="24"/>
        </w:rPr>
        <w:t>  </w:t>
      </w: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на которые суммарно отводится по 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часа в неделю в 5–8-х классах.</w:t>
      </w:r>
    </w:p>
    <w:p w:rsidR="001A4267" w:rsidRPr="002A1ADD" w:rsidRDefault="002A1ADD" w:rsidP="002A1ADD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Кроме того, время, отводимое на формируемую часть учебного плана, используется для реализации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Концепции развития детско-юношеского спорта в России до 2030 года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на увеличение учебных часов, отводимых на изучение учебного предмета «Физическая культура».</w:t>
      </w:r>
    </w:p>
    <w:p w:rsidR="001A4267" w:rsidRPr="002A1ADD" w:rsidRDefault="002A1ADD" w:rsidP="002A1ADD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Также формируемая часть учебного плана включает курсы внеурочной деятельности:</w:t>
      </w:r>
    </w:p>
    <w:p w:rsidR="001A4267" w:rsidRPr="002A1ADD" w:rsidRDefault="002A1ADD" w:rsidP="002A1ADD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 xml:space="preserve">Время, отведенное на внеурочную деятельность, не учитывается при определении максимально допустимой недельной учебной нагрузки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учащихся</w:t>
      </w: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A4267" w:rsidRPr="002A1ADD" w:rsidRDefault="002A1ADD" w:rsidP="002A1ADD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общего образования определяет МБОУ СОШ №</w:t>
      </w:r>
      <w:r w:rsidR="000F0A91">
        <w:rPr>
          <w:rFonts w:hAnsi="Times New Roman" w:cs="Times New Roman"/>
          <w:color w:val="000000"/>
          <w:sz w:val="24"/>
          <w:szCs w:val="24"/>
          <w:lang w:val="ru-RU"/>
        </w:rPr>
        <w:t xml:space="preserve"> 24</w:t>
      </w: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A4267" w:rsidRPr="002A1ADD" w:rsidRDefault="002A1ADD" w:rsidP="002A1ADD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Суммарный объем домашнего задания по всем предметам для каждого класса не превышает продолжительности выполнения 2 часа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для 5-го класса, 2,5 часа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для 6–8-х классов, 3,5 часа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 xml:space="preserve">для 9-го класса. Образовательной организацией осуществляется координация и контроль объема домашнего задания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учащихся</w:t>
      </w: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 xml:space="preserve"> каждого класса по всем предметам в соответствии с Гигиеническими нормативами.</w:t>
      </w:r>
    </w:p>
    <w:p w:rsidR="001A4267" w:rsidRPr="002A1ADD" w:rsidRDefault="002A1ADD" w:rsidP="002A1ADD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Домашнее задание на следующий урок задается на текущем уроке, дублируется в электронном журнале</w:t>
      </w:r>
      <w:r w:rsidR="000F0A91">
        <w:rPr>
          <w:rFonts w:hAnsi="Times New Roman" w:cs="Times New Roman"/>
          <w:color w:val="000000"/>
          <w:sz w:val="24"/>
          <w:szCs w:val="24"/>
          <w:lang w:val="ru-RU"/>
        </w:rPr>
        <w:t xml:space="preserve">. На </w:t>
      </w: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1A4267" w:rsidRPr="002A1ADD" w:rsidRDefault="002A1ADD" w:rsidP="002A1ADD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 xml:space="preserve">Использование электронных средств обучения в ходе реализации образовательной деятельности, включая выполнение домашних заданий, внеурочную </w:t>
      </w: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деятельность, проводится в соответствии с Санитарно- эпидемиологическими требованиями и Гигиеническими нормативами</w:t>
      </w:r>
    </w:p>
    <w:p w:rsidR="001A4267" w:rsidRDefault="002A1ADD" w:rsidP="002A1ADD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Учебный план определяет формы промежуточной аттестации в соответствии с положением о текущем контроле и промежуточной аттестации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A1ADD">
        <w:rPr>
          <w:rFonts w:hAnsi="Times New Roman" w:cs="Times New Roman"/>
          <w:color w:val="000000"/>
          <w:sz w:val="24"/>
          <w:szCs w:val="24"/>
          <w:lang w:val="ru-RU"/>
        </w:rPr>
        <w:t>МБОУ СОШ №</w:t>
      </w:r>
      <w:r w:rsidR="0015295E">
        <w:rPr>
          <w:rFonts w:hAnsi="Times New Roman" w:cs="Times New Roman"/>
          <w:color w:val="000000"/>
          <w:sz w:val="24"/>
          <w:szCs w:val="24"/>
          <w:lang w:val="ru-RU"/>
        </w:rPr>
        <w:t xml:space="preserve"> 24</w:t>
      </w:r>
      <w:r w:rsidR="004259B9">
        <w:rPr>
          <w:rFonts w:hAnsi="Times New Roman" w:cs="Times New Roman"/>
          <w:color w:val="000000"/>
          <w:sz w:val="24"/>
          <w:szCs w:val="24"/>
          <w:lang w:val="ru-RU"/>
        </w:rPr>
        <w:t xml:space="preserve"> (утверждено пр. № 134 от 17.06.2021)</w:t>
      </w:r>
    </w:p>
    <w:p w:rsidR="004259B9" w:rsidRPr="002A1ADD" w:rsidRDefault="004259B9" w:rsidP="002A1ADD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3225FE" w:rsidRDefault="003225FE" w:rsidP="003225FE">
      <w:pPr>
        <w:jc w:val="center"/>
        <w:rPr>
          <w:rFonts w:eastAsia="Times New Roman"/>
          <w:b/>
          <w:color w:val="000000"/>
          <w:sz w:val="28"/>
          <w:szCs w:val="20"/>
          <w:lang w:val="ru-RU"/>
        </w:rPr>
      </w:pPr>
    </w:p>
    <w:p w:rsidR="003225FE" w:rsidRDefault="003225FE" w:rsidP="003225FE">
      <w:pPr>
        <w:jc w:val="center"/>
        <w:rPr>
          <w:rFonts w:eastAsia="Times New Roman"/>
          <w:b/>
          <w:color w:val="000000"/>
          <w:sz w:val="28"/>
          <w:szCs w:val="20"/>
          <w:lang w:val="ru-RU"/>
        </w:rPr>
      </w:pPr>
    </w:p>
    <w:p w:rsidR="003225FE" w:rsidRDefault="003225FE" w:rsidP="003225FE">
      <w:pPr>
        <w:jc w:val="center"/>
        <w:rPr>
          <w:rFonts w:eastAsia="Times New Roman"/>
          <w:b/>
          <w:color w:val="000000"/>
          <w:sz w:val="28"/>
          <w:szCs w:val="20"/>
          <w:lang w:val="ru-RU"/>
        </w:rPr>
      </w:pPr>
    </w:p>
    <w:p w:rsidR="003225FE" w:rsidRDefault="003225FE" w:rsidP="003225FE">
      <w:pPr>
        <w:jc w:val="center"/>
        <w:rPr>
          <w:rFonts w:eastAsia="Times New Roman"/>
          <w:b/>
          <w:color w:val="000000"/>
          <w:sz w:val="28"/>
          <w:szCs w:val="20"/>
          <w:lang w:val="ru-RU"/>
        </w:rPr>
      </w:pPr>
    </w:p>
    <w:p w:rsidR="003225FE" w:rsidRDefault="003225FE" w:rsidP="003225FE">
      <w:pPr>
        <w:jc w:val="center"/>
        <w:rPr>
          <w:rFonts w:eastAsia="Times New Roman"/>
          <w:b/>
          <w:color w:val="000000"/>
          <w:sz w:val="28"/>
          <w:szCs w:val="20"/>
          <w:lang w:val="ru-RU"/>
        </w:rPr>
      </w:pPr>
    </w:p>
    <w:p w:rsidR="003225FE" w:rsidRDefault="003225FE" w:rsidP="003225FE">
      <w:pPr>
        <w:jc w:val="center"/>
        <w:rPr>
          <w:rFonts w:eastAsia="Times New Roman"/>
          <w:b/>
          <w:color w:val="000000"/>
          <w:sz w:val="28"/>
          <w:szCs w:val="20"/>
          <w:lang w:val="ru-RU"/>
        </w:rPr>
      </w:pPr>
    </w:p>
    <w:p w:rsidR="003225FE" w:rsidRDefault="003225FE" w:rsidP="003225FE">
      <w:pPr>
        <w:jc w:val="center"/>
        <w:rPr>
          <w:rFonts w:eastAsia="Times New Roman"/>
          <w:b/>
          <w:color w:val="000000"/>
          <w:sz w:val="28"/>
          <w:szCs w:val="20"/>
          <w:lang w:val="ru-RU"/>
        </w:rPr>
      </w:pPr>
    </w:p>
    <w:p w:rsidR="003225FE" w:rsidRDefault="003225FE" w:rsidP="003225FE">
      <w:pPr>
        <w:jc w:val="center"/>
        <w:rPr>
          <w:rFonts w:eastAsia="Times New Roman"/>
          <w:b/>
          <w:color w:val="000000"/>
          <w:sz w:val="28"/>
          <w:szCs w:val="20"/>
          <w:lang w:val="ru-RU"/>
        </w:rPr>
      </w:pPr>
    </w:p>
    <w:p w:rsidR="003225FE" w:rsidRDefault="003225FE" w:rsidP="003225FE">
      <w:pPr>
        <w:jc w:val="center"/>
        <w:rPr>
          <w:rFonts w:eastAsia="Times New Roman"/>
          <w:b/>
          <w:color w:val="000000"/>
          <w:sz w:val="28"/>
          <w:szCs w:val="20"/>
          <w:lang w:val="ru-RU"/>
        </w:rPr>
      </w:pPr>
    </w:p>
    <w:p w:rsidR="003225FE" w:rsidRDefault="003225FE" w:rsidP="003225FE">
      <w:pPr>
        <w:jc w:val="center"/>
        <w:rPr>
          <w:rFonts w:eastAsia="Times New Roman"/>
          <w:b/>
          <w:color w:val="000000"/>
          <w:sz w:val="28"/>
          <w:szCs w:val="20"/>
          <w:lang w:val="ru-RU"/>
        </w:rPr>
      </w:pPr>
    </w:p>
    <w:p w:rsidR="003225FE" w:rsidRDefault="003225FE" w:rsidP="003225FE">
      <w:pPr>
        <w:jc w:val="center"/>
        <w:rPr>
          <w:rFonts w:eastAsia="Times New Roman"/>
          <w:b/>
          <w:color w:val="000000"/>
          <w:sz w:val="28"/>
          <w:szCs w:val="20"/>
          <w:lang w:val="ru-RU"/>
        </w:rPr>
      </w:pPr>
    </w:p>
    <w:p w:rsidR="003225FE" w:rsidRDefault="003225FE" w:rsidP="003225FE">
      <w:pPr>
        <w:jc w:val="center"/>
        <w:rPr>
          <w:rFonts w:eastAsia="Times New Roman"/>
          <w:b/>
          <w:color w:val="000000"/>
          <w:sz w:val="28"/>
          <w:szCs w:val="20"/>
          <w:lang w:val="ru-RU"/>
        </w:rPr>
      </w:pPr>
    </w:p>
    <w:p w:rsidR="003225FE" w:rsidRDefault="003225FE" w:rsidP="003225FE">
      <w:pPr>
        <w:jc w:val="center"/>
        <w:rPr>
          <w:rFonts w:eastAsia="Times New Roman"/>
          <w:b/>
          <w:color w:val="000000"/>
          <w:sz w:val="28"/>
          <w:szCs w:val="20"/>
          <w:lang w:val="ru-RU"/>
        </w:rPr>
      </w:pPr>
    </w:p>
    <w:p w:rsidR="003225FE" w:rsidRDefault="003225FE" w:rsidP="003225FE">
      <w:pPr>
        <w:jc w:val="center"/>
        <w:rPr>
          <w:rFonts w:eastAsia="Times New Roman"/>
          <w:b/>
          <w:color w:val="000000"/>
          <w:sz w:val="28"/>
          <w:szCs w:val="20"/>
          <w:lang w:val="ru-RU"/>
        </w:rPr>
      </w:pPr>
    </w:p>
    <w:p w:rsidR="003225FE" w:rsidRDefault="003225FE" w:rsidP="003225FE">
      <w:pPr>
        <w:jc w:val="center"/>
        <w:rPr>
          <w:rFonts w:eastAsia="Times New Roman"/>
          <w:b/>
          <w:color w:val="000000"/>
          <w:sz w:val="28"/>
          <w:szCs w:val="20"/>
          <w:lang w:val="ru-RU"/>
        </w:rPr>
      </w:pPr>
    </w:p>
    <w:p w:rsidR="003225FE" w:rsidRDefault="003225FE" w:rsidP="003225FE">
      <w:pPr>
        <w:jc w:val="center"/>
        <w:rPr>
          <w:rFonts w:eastAsia="Times New Roman"/>
          <w:b/>
          <w:color w:val="000000"/>
          <w:sz w:val="28"/>
          <w:szCs w:val="20"/>
          <w:lang w:val="ru-RU"/>
        </w:rPr>
      </w:pPr>
    </w:p>
    <w:p w:rsidR="003225FE" w:rsidRDefault="003225FE" w:rsidP="003225FE">
      <w:pPr>
        <w:jc w:val="center"/>
        <w:rPr>
          <w:rFonts w:eastAsia="Times New Roman"/>
          <w:b/>
          <w:color w:val="000000"/>
          <w:sz w:val="28"/>
          <w:szCs w:val="20"/>
          <w:lang w:val="ru-RU"/>
        </w:rPr>
      </w:pPr>
    </w:p>
    <w:p w:rsidR="003225FE" w:rsidRDefault="003225FE" w:rsidP="003225FE">
      <w:pPr>
        <w:jc w:val="center"/>
        <w:rPr>
          <w:rFonts w:eastAsia="Times New Roman"/>
          <w:b/>
          <w:color w:val="000000"/>
          <w:sz w:val="28"/>
          <w:szCs w:val="20"/>
          <w:lang w:val="ru-RU"/>
        </w:rPr>
      </w:pPr>
    </w:p>
    <w:p w:rsidR="003225FE" w:rsidRDefault="003225FE" w:rsidP="003225FE">
      <w:pPr>
        <w:jc w:val="center"/>
        <w:rPr>
          <w:rFonts w:eastAsia="Times New Roman"/>
          <w:b/>
          <w:color w:val="000000"/>
          <w:sz w:val="28"/>
          <w:szCs w:val="20"/>
          <w:lang w:val="ru-RU"/>
        </w:rPr>
      </w:pPr>
    </w:p>
    <w:p w:rsidR="003225FE" w:rsidRDefault="003225FE" w:rsidP="003225FE">
      <w:pPr>
        <w:jc w:val="center"/>
        <w:rPr>
          <w:rFonts w:eastAsia="Times New Roman"/>
          <w:b/>
          <w:color w:val="000000"/>
          <w:sz w:val="28"/>
          <w:szCs w:val="20"/>
          <w:lang w:val="ru-RU"/>
        </w:rPr>
      </w:pPr>
    </w:p>
    <w:p w:rsidR="003225FE" w:rsidRDefault="003225FE" w:rsidP="003225FE">
      <w:pPr>
        <w:jc w:val="center"/>
        <w:rPr>
          <w:rFonts w:eastAsia="Times New Roman"/>
          <w:b/>
          <w:color w:val="000000"/>
          <w:sz w:val="28"/>
          <w:szCs w:val="20"/>
          <w:lang w:val="ru-RU"/>
        </w:rPr>
      </w:pPr>
    </w:p>
    <w:p w:rsidR="003225FE" w:rsidRDefault="003225FE" w:rsidP="003225FE">
      <w:pPr>
        <w:spacing w:before="0" w:beforeAutospacing="0" w:after="0" w:afterAutospacing="0"/>
        <w:jc w:val="center"/>
        <w:rPr>
          <w:rFonts w:eastAsia="Times New Roman"/>
          <w:b/>
          <w:color w:val="000000"/>
          <w:sz w:val="28"/>
          <w:szCs w:val="20"/>
          <w:lang w:val="ru-RU"/>
        </w:rPr>
      </w:pPr>
      <w:r>
        <w:rPr>
          <w:rFonts w:eastAsia="Times New Roman"/>
          <w:b/>
          <w:color w:val="000000"/>
          <w:sz w:val="28"/>
          <w:szCs w:val="20"/>
          <w:lang w:val="ru-RU"/>
        </w:rPr>
        <w:t>Учебный план ООО</w:t>
      </w:r>
      <w:r w:rsidR="003A7F75">
        <w:rPr>
          <w:rFonts w:eastAsia="Times New Roman"/>
          <w:b/>
          <w:color w:val="000000"/>
          <w:sz w:val="28"/>
          <w:szCs w:val="20"/>
          <w:lang w:val="ru-RU"/>
        </w:rPr>
        <w:t xml:space="preserve"> </w:t>
      </w:r>
      <w:r>
        <w:rPr>
          <w:rFonts w:eastAsia="Times New Roman"/>
          <w:b/>
          <w:color w:val="000000"/>
          <w:sz w:val="28"/>
          <w:szCs w:val="20"/>
          <w:lang w:val="ru-RU"/>
        </w:rPr>
        <w:t>на 2025-2026 учебный год</w:t>
      </w:r>
    </w:p>
    <w:p w:rsidR="003225FE" w:rsidRDefault="003225FE" w:rsidP="003225FE">
      <w:pPr>
        <w:tabs>
          <w:tab w:val="left" w:pos="0"/>
        </w:tabs>
        <w:spacing w:before="0" w:beforeAutospacing="0" w:after="0" w:afterAutospacing="0"/>
        <w:jc w:val="center"/>
        <w:rPr>
          <w:rFonts w:eastAsia="Times New Roman"/>
          <w:b/>
          <w:color w:val="000000"/>
          <w:sz w:val="28"/>
          <w:szCs w:val="20"/>
          <w:lang w:val="ru-RU"/>
        </w:rPr>
      </w:pPr>
      <w:r>
        <w:rPr>
          <w:rFonts w:eastAsia="Times New Roman"/>
          <w:b/>
          <w:color w:val="000000"/>
          <w:sz w:val="28"/>
          <w:szCs w:val="20"/>
          <w:lang w:val="ru-RU"/>
        </w:rPr>
        <w:t>(5-дневная учебная неделя)</w:t>
      </w:r>
    </w:p>
    <w:tbl>
      <w:tblPr>
        <w:tblpPr w:leftFromText="181" w:rightFromText="181" w:bottomFromText="200" w:vertAnchor="text" w:horzAnchor="margin" w:tblpY="143"/>
        <w:tblOverlap w:val="never"/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3775"/>
        <w:gridCol w:w="19"/>
        <w:gridCol w:w="1108"/>
        <w:gridCol w:w="19"/>
        <w:gridCol w:w="7"/>
        <w:gridCol w:w="677"/>
        <w:gridCol w:w="32"/>
        <w:gridCol w:w="48"/>
        <w:gridCol w:w="565"/>
        <w:gridCol w:w="8"/>
        <w:gridCol w:w="18"/>
        <w:gridCol w:w="69"/>
        <w:gridCol w:w="600"/>
        <w:gridCol w:w="80"/>
        <w:gridCol w:w="29"/>
        <w:gridCol w:w="545"/>
        <w:gridCol w:w="15"/>
        <w:gridCol w:w="291"/>
        <w:gridCol w:w="841"/>
      </w:tblGrid>
      <w:tr w:rsidR="00411159" w:rsidTr="002F0C3E">
        <w:trPr>
          <w:trHeight w:val="464"/>
        </w:trPr>
        <w:tc>
          <w:tcPr>
            <w:tcW w:w="37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2F0C3E">
            <w:pPr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t>Учебные</w:t>
            </w:r>
            <w:proofErr w:type="spellEnd"/>
            <w:r w:rsidR="002F0C3E">
              <w:rPr>
                <w:b/>
                <w:bCs/>
                <w:lang w:val="ru-RU"/>
              </w:rPr>
              <w:t xml:space="preserve">  </w:t>
            </w:r>
            <w:proofErr w:type="spellStart"/>
            <w:r>
              <w:rPr>
                <w:b/>
                <w:bCs/>
              </w:rPr>
              <w:t>предметы</w:t>
            </w:r>
            <w:proofErr w:type="spellEnd"/>
          </w:p>
        </w:tc>
        <w:tc>
          <w:tcPr>
            <w:tcW w:w="497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1159" w:rsidRDefault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lang w:val="ru-RU"/>
              </w:rPr>
              <w:t>Количество часов в неделю</w:t>
            </w:r>
          </w:p>
        </w:tc>
      </w:tr>
      <w:tr w:rsidR="00411159" w:rsidTr="002F0C3E">
        <w:trPr>
          <w:trHeight w:val="691"/>
        </w:trPr>
        <w:tc>
          <w:tcPr>
            <w:tcW w:w="3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1159" w:rsidRDefault="0041115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1159" w:rsidRDefault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1159" w:rsidRDefault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1159" w:rsidRDefault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7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1159" w:rsidRDefault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1159" w:rsidRDefault="00411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1159" w:rsidRDefault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ВСЕГО</w:t>
            </w:r>
          </w:p>
        </w:tc>
      </w:tr>
      <w:tr w:rsidR="002F0C3E" w:rsidTr="003A7F75">
        <w:trPr>
          <w:trHeight w:val="526"/>
        </w:trPr>
        <w:tc>
          <w:tcPr>
            <w:tcW w:w="8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C3E" w:rsidRDefault="002F0C3E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Обязательная часть</w:t>
            </w:r>
          </w:p>
        </w:tc>
      </w:tr>
      <w:tr w:rsidR="00411159" w:rsidTr="003A7F75">
        <w:trPr>
          <w:trHeight w:val="380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lang w:val="ru-RU"/>
              </w:rPr>
              <w:t>Р</w:t>
            </w:r>
            <w:proofErr w:type="spellStart"/>
            <w:r>
              <w:t>усский</w:t>
            </w:r>
            <w:proofErr w:type="spellEnd"/>
            <w:r>
              <w:t xml:space="preserve"> </w:t>
            </w:r>
            <w:proofErr w:type="spellStart"/>
            <w:r>
              <w:t>язык</w:t>
            </w:r>
            <w:proofErr w:type="spellEnd"/>
          </w:p>
        </w:tc>
        <w:tc>
          <w:tcPr>
            <w:tcW w:w="1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t>5</w:t>
            </w:r>
          </w:p>
        </w:tc>
        <w:tc>
          <w:tcPr>
            <w:tcW w:w="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t>4</w:t>
            </w:r>
          </w:p>
        </w:tc>
        <w:tc>
          <w:tcPr>
            <w:tcW w:w="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21</w:t>
            </w:r>
          </w:p>
        </w:tc>
      </w:tr>
      <w:tr w:rsidR="00411159" w:rsidTr="003A7F75">
        <w:trPr>
          <w:trHeight w:val="272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Л</w:t>
            </w:r>
            <w:proofErr w:type="spellStart"/>
            <w:r>
              <w:t>итература</w:t>
            </w:r>
            <w:proofErr w:type="spellEnd"/>
          </w:p>
        </w:tc>
        <w:tc>
          <w:tcPr>
            <w:tcW w:w="1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t>3</w:t>
            </w:r>
          </w:p>
        </w:tc>
        <w:tc>
          <w:tcPr>
            <w:tcW w:w="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13</w:t>
            </w:r>
          </w:p>
        </w:tc>
      </w:tr>
      <w:tr w:rsidR="00411159" w:rsidTr="003A7F75">
        <w:trPr>
          <w:trHeight w:val="277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A7F75">
            <w:pPr>
              <w:spacing w:before="0" w:beforeAutospacing="0" w:after="0" w:afterAutospacing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t>Иностранный</w:t>
            </w:r>
            <w:proofErr w:type="spellEnd"/>
            <w:r w:rsidR="003A7F75">
              <w:rPr>
                <w:lang w:val="ru-RU"/>
              </w:rPr>
              <w:t xml:space="preserve">  </w:t>
            </w:r>
            <w:r>
              <w:rPr>
                <w:lang w:val="ru-RU"/>
              </w:rPr>
              <w:t>я</w:t>
            </w:r>
            <w:proofErr w:type="spellStart"/>
            <w:r>
              <w:t>зык</w:t>
            </w:r>
            <w:proofErr w:type="spellEnd"/>
            <w:r>
              <w:rPr>
                <w:lang w:val="ru-RU"/>
              </w:rPr>
              <w:t xml:space="preserve"> (англ.)</w:t>
            </w:r>
          </w:p>
        </w:tc>
        <w:tc>
          <w:tcPr>
            <w:tcW w:w="1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Pr="003225FE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14</w:t>
            </w:r>
          </w:p>
        </w:tc>
      </w:tr>
      <w:tr w:rsidR="00411159" w:rsidTr="003A7F75">
        <w:trPr>
          <w:trHeight w:val="1616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spacing w:before="0" w:beforeAutospacing="0" w:after="0" w:afterAutospacing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Математика</w:t>
            </w:r>
          </w:p>
          <w:p w:rsidR="00411159" w:rsidRDefault="00411159" w:rsidP="003225FE">
            <w:pPr>
              <w:spacing w:before="0" w:beforeAutospacing="0" w:after="0" w:afterAutospacing="0" w:line="276" w:lineRule="auto"/>
              <w:rPr>
                <w:lang w:val="ru-RU"/>
              </w:rPr>
            </w:pPr>
            <w:r>
              <w:rPr>
                <w:lang w:val="ru-RU"/>
              </w:rPr>
              <w:t>Алгебра</w:t>
            </w:r>
          </w:p>
          <w:p w:rsidR="00411159" w:rsidRDefault="00411159" w:rsidP="003225FE">
            <w:pPr>
              <w:spacing w:before="0" w:beforeAutospacing="0" w:after="0" w:afterAutospacing="0"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Геометрия </w:t>
            </w:r>
          </w:p>
          <w:p w:rsidR="00411159" w:rsidRDefault="00411159" w:rsidP="003225FE">
            <w:pPr>
              <w:spacing w:before="0" w:beforeAutospacing="0" w:after="0" w:afterAutospacing="0"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Вероятность и статистика </w:t>
            </w:r>
          </w:p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 xml:space="preserve">Информатика </w:t>
            </w:r>
          </w:p>
        </w:tc>
        <w:tc>
          <w:tcPr>
            <w:tcW w:w="1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t>5</w:t>
            </w:r>
          </w:p>
        </w:tc>
        <w:tc>
          <w:tcPr>
            <w:tcW w:w="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3225FE">
            <w:pPr>
              <w:spacing w:before="0" w:beforeAutospacing="0" w:after="0" w:afterAutospacing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411159" w:rsidRDefault="00411159" w:rsidP="003225FE">
            <w:pPr>
              <w:spacing w:before="0" w:beforeAutospacing="0" w:after="0" w:afterAutospacing="0" w:line="276" w:lineRule="auto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  <w:p w:rsidR="00411159" w:rsidRDefault="00411159" w:rsidP="003225FE">
            <w:pPr>
              <w:spacing w:before="0" w:beforeAutospacing="0" w:after="0" w:afterAutospacing="0" w:line="276" w:lineRule="auto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  <w:p w:rsidR="00411159" w:rsidRDefault="00411159" w:rsidP="003225FE">
            <w:pPr>
              <w:spacing w:before="0" w:beforeAutospacing="0" w:after="0" w:afterAutospacing="0" w:line="276" w:lineRule="auto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3225FE">
            <w:pPr>
              <w:spacing w:before="0" w:beforeAutospacing="0" w:after="0" w:afterAutospacing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11159" w:rsidRDefault="00411159" w:rsidP="003225FE">
            <w:pPr>
              <w:spacing w:before="0" w:beforeAutospacing="0" w:after="0" w:afterAutospacing="0" w:line="276" w:lineRule="auto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  <w:p w:rsidR="00411159" w:rsidRDefault="00411159" w:rsidP="003225FE">
            <w:pPr>
              <w:spacing w:before="0" w:beforeAutospacing="0" w:after="0" w:afterAutospacing="0" w:line="276" w:lineRule="auto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  <w:p w:rsidR="00411159" w:rsidRDefault="00411159" w:rsidP="003225FE">
            <w:pPr>
              <w:spacing w:before="0" w:beforeAutospacing="0" w:after="0" w:afterAutospacing="0" w:line="276" w:lineRule="auto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3225FE">
            <w:pPr>
              <w:spacing w:before="0" w:beforeAutospacing="0" w:after="0" w:afterAutospacing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11159" w:rsidRDefault="00411159" w:rsidP="003225FE">
            <w:pPr>
              <w:spacing w:before="0" w:beforeAutospacing="0" w:after="0" w:afterAutospacing="0" w:line="276" w:lineRule="auto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  <w:p w:rsidR="00411159" w:rsidRDefault="00411159" w:rsidP="003225FE">
            <w:pPr>
              <w:spacing w:before="0" w:beforeAutospacing="0" w:after="0" w:afterAutospacing="0" w:line="276" w:lineRule="auto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  <w:p w:rsidR="00411159" w:rsidRDefault="00411159" w:rsidP="003225FE">
            <w:pPr>
              <w:spacing w:before="0" w:beforeAutospacing="0" w:after="0" w:afterAutospacing="0" w:line="276" w:lineRule="auto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spacing w:before="0" w:beforeAutospacing="0" w:after="0" w:afterAutospacing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10</w:t>
            </w:r>
          </w:p>
          <w:p w:rsidR="00411159" w:rsidRDefault="00411159" w:rsidP="003225FE">
            <w:pPr>
              <w:spacing w:before="0" w:beforeAutospacing="0" w:after="0" w:afterAutospacing="0"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  <w:p w:rsidR="00411159" w:rsidRDefault="00411159" w:rsidP="003225FE">
            <w:pPr>
              <w:spacing w:before="0" w:beforeAutospacing="0" w:after="0" w:afterAutospacing="0"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  <w:p w:rsidR="00411159" w:rsidRDefault="00411159" w:rsidP="003225FE">
            <w:pPr>
              <w:spacing w:before="0" w:beforeAutospacing="0" w:after="0" w:afterAutospacing="0"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411159" w:rsidTr="003A7F75">
        <w:trPr>
          <w:trHeight w:val="1295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spacing w:before="0" w:beforeAutospacing="0" w:after="0" w:afterAutospacing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 xml:space="preserve">История </w:t>
            </w:r>
          </w:p>
          <w:p w:rsidR="00411159" w:rsidRDefault="00411159" w:rsidP="003225FE">
            <w:pPr>
              <w:spacing w:before="0" w:beforeAutospacing="0" w:after="0" w:afterAutospacing="0"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(История </w:t>
            </w:r>
            <w:proofErr w:type="gramStart"/>
            <w:r>
              <w:rPr>
                <w:lang w:val="ru-RU"/>
              </w:rPr>
              <w:t xml:space="preserve">России </w:t>
            </w:r>
            <w:r w:rsidR="003A7F75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Всеобщая</w:t>
            </w:r>
            <w:proofErr w:type="gramEnd"/>
            <w:r>
              <w:rPr>
                <w:lang w:val="ru-RU"/>
              </w:rPr>
              <w:t xml:space="preserve"> история</w:t>
            </w:r>
          </w:p>
          <w:p w:rsidR="00411159" w:rsidRDefault="00411159" w:rsidP="003225FE">
            <w:pPr>
              <w:spacing w:before="0" w:beforeAutospacing="0" w:after="0" w:afterAutospacing="0" w:line="276" w:lineRule="auto"/>
              <w:rPr>
                <w:lang w:val="ru-RU"/>
              </w:rPr>
            </w:pPr>
            <w:r>
              <w:rPr>
                <w:lang w:val="ru-RU"/>
              </w:rPr>
              <w:t>История нашего края)</w:t>
            </w:r>
          </w:p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 xml:space="preserve">Обществознание </w:t>
            </w:r>
          </w:p>
        </w:tc>
        <w:tc>
          <w:tcPr>
            <w:tcW w:w="1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2F0C3E" w:rsidP="003225FE">
            <w:pPr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3</w:t>
            </w:r>
          </w:p>
          <w:p w:rsidR="00411159" w:rsidRDefault="00411159" w:rsidP="003225FE">
            <w:pPr>
              <w:spacing w:before="0" w:beforeAutospacing="0" w:after="0" w:afterAutospacing="0" w:line="276" w:lineRule="auto"/>
              <w:ind w:left="-142"/>
              <w:jc w:val="center"/>
              <w:rPr>
                <w:lang w:val="ru-RU"/>
              </w:rPr>
            </w:pPr>
          </w:p>
          <w:p w:rsidR="00411159" w:rsidRDefault="00411159" w:rsidP="003225FE">
            <w:pPr>
              <w:spacing w:before="0" w:beforeAutospacing="0" w:after="0" w:afterAutospacing="0" w:line="276" w:lineRule="auto"/>
              <w:ind w:left="-142"/>
              <w:jc w:val="center"/>
              <w:rPr>
                <w:lang w:val="ru-RU"/>
              </w:rPr>
            </w:pPr>
          </w:p>
          <w:p w:rsidR="00411159" w:rsidRDefault="00411159" w:rsidP="003A7F75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3225FE">
            <w:pPr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2</w:t>
            </w:r>
          </w:p>
          <w:p w:rsidR="00411159" w:rsidRDefault="00411159" w:rsidP="003225FE">
            <w:pPr>
              <w:spacing w:before="0" w:beforeAutospacing="0" w:after="0" w:afterAutospacing="0" w:line="276" w:lineRule="auto"/>
              <w:ind w:left="-142"/>
              <w:jc w:val="center"/>
              <w:rPr>
                <w:lang w:val="ru-RU"/>
              </w:rPr>
            </w:pPr>
          </w:p>
          <w:p w:rsidR="00411159" w:rsidRDefault="00411159" w:rsidP="003225FE">
            <w:pPr>
              <w:spacing w:before="0" w:beforeAutospacing="0" w:after="0" w:afterAutospacing="0" w:line="276" w:lineRule="auto"/>
              <w:ind w:left="-142"/>
              <w:jc w:val="center"/>
              <w:rPr>
                <w:lang w:val="ru-RU"/>
              </w:rPr>
            </w:pPr>
          </w:p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2F0C3E" w:rsidP="003225FE">
            <w:pPr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14</w:t>
            </w:r>
          </w:p>
          <w:p w:rsidR="00411159" w:rsidRDefault="00411159" w:rsidP="003225FE">
            <w:pPr>
              <w:spacing w:before="0" w:beforeAutospacing="0" w:after="0" w:afterAutospacing="0" w:line="276" w:lineRule="auto"/>
              <w:ind w:left="-142"/>
              <w:jc w:val="center"/>
              <w:rPr>
                <w:lang w:val="ru-RU"/>
              </w:rPr>
            </w:pPr>
          </w:p>
          <w:p w:rsidR="00411159" w:rsidRDefault="00411159" w:rsidP="003225FE">
            <w:pPr>
              <w:spacing w:before="0" w:beforeAutospacing="0" w:after="0" w:afterAutospacing="0" w:line="276" w:lineRule="auto"/>
              <w:ind w:left="-142"/>
              <w:jc w:val="center"/>
              <w:rPr>
                <w:lang w:val="ru-RU"/>
              </w:rPr>
            </w:pPr>
          </w:p>
          <w:p w:rsidR="00411159" w:rsidRDefault="002F0C3E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411159" w:rsidTr="002F0C3E">
        <w:trPr>
          <w:trHeight w:val="243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lang w:val="ru-RU"/>
              </w:rPr>
              <w:t>Г</w:t>
            </w:r>
            <w:proofErr w:type="spellStart"/>
            <w:r>
              <w:t>еография</w:t>
            </w:r>
            <w:proofErr w:type="spellEnd"/>
          </w:p>
        </w:tc>
        <w:tc>
          <w:tcPr>
            <w:tcW w:w="1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8</w:t>
            </w:r>
          </w:p>
        </w:tc>
      </w:tr>
      <w:tr w:rsidR="00411159" w:rsidTr="002F0C3E">
        <w:trPr>
          <w:trHeight w:val="243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lang w:val="ru-RU"/>
              </w:rPr>
            </w:pPr>
            <w:r>
              <w:rPr>
                <w:lang w:val="ru-RU"/>
              </w:rPr>
              <w:t>Духовно-нравственная культура России</w:t>
            </w:r>
          </w:p>
        </w:tc>
        <w:tc>
          <w:tcPr>
            <w:tcW w:w="1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P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  <w:tc>
          <w:tcPr>
            <w:tcW w:w="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lang w:val="ru-RU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lang w:val="ru-RU"/>
              </w:rPr>
            </w:pPr>
          </w:p>
        </w:tc>
        <w:tc>
          <w:tcPr>
            <w:tcW w:w="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lang w:val="ru-RU"/>
              </w:rPr>
            </w:pPr>
          </w:p>
        </w:tc>
        <w:tc>
          <w:tcPr>
            <w:tcW w:w="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lang w:val="ru-RU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lang w:val="ru-RU"/>
              </w:rPr>
            </w:pPr>
          </w:p>
        </w:tc>
      </w:tr>
      <w:tr w:rsidR="00411159" w:rsidTr="003A7F75">
        <w:trPr>
          <w:trHeight w:val="796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spacing w:before="0" w:beforeAutospacing="0" w:after="0" w:afterAutospacing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lang w:val="ru-RU"/>
              </w:rPr>
              <w:t>Б</w:t>
            </w:r>
            <w:proofErr w:type="spellStart"/>
            <w:r>
              <w:t>иология</w:t>
            </w:r>
            <w:proofErr w:type="spellEnd"/>
          </w:p>
          <w:p w:rsidR="00411159" w:rsidRDefault="00411159" w:rsidP="003225FE">
            <w:pPr>
              <w:spacing w:before="0" w:beforeAutospacing="0" w:after="0" w:afterAutospacing="0"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Физика </w:t>
            </w:r>
          </w:p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 xml:space="preserve">Химия </w:t>
            </w:r>
          </w:p>
        </w:tc>
        <w:tc>
          <w:tcPr>
            <w:tcW w:w="1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</w:t>
            </w:r>
          </w:p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spacing w:before="0" w:beforeAutospacing="0" w:after="0" w:afterAutospacing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2</w:t>
            </w:r>
          </w:p>
          <w:p w:rsidR="00411159" w:rsidRDefault="00411159" w:rsidP="003225FE">
            <w:pPr>
              <w:spacing w:before="0" w:beforeAutospacing="0" w:after="0" w:afterAutospacing="0"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2</w:t>
            </w:r>
          </w:p>
          <w:p w:rsidR="00411159" w:rsidRDefault="00411159" w:rsidP="003225FE">
            <w:pPr>
              <w:spacing w:before="0" w:beforeAutospacing="0" w:after="0" w:afterAutospacing="0" w:line="276" w:lineRule="auto"/>
              <w:ind w:left="-142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7</w:t>
            </w:r>
          </w:p>
          <w:p w:rsidR="00411159" w:rsidRDefault="00411159" w:rsidP="003225FE">
            <w:pPr>
              <w:spacing w:before="0" w:beforeAutospacing="0" w:after="0" w:afterAutospacing="0" w:line="276" w:lineRule="auto"/>
              <w:ind w:left="-142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411159" w:rsidTr="003A7F75">
        <w:trPr>
          <w:trHeight w:val="346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A7F75">
            <w:pPr>
              <w:spacing w:before="0" w:beforeAutospacing="0" w:after="0" w:afterAutospacing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lang w:val="ru-RU"/>
              </w:rPr>
              <w:t>И</w:t>
            </w:r>
            <w:proofErr w:type="spellStart"/>
            <w:r>
              <w:t>зобразительное</w:t>
            </w:r>
            <w:proofErr w:type="spellEnd"/>
            <w:r w:rsidR="003A7F75">
              <w:rPr>
                <w:lang w:val="ru-RU"/>
              </w:rPr>
              <w:t xml:space="preserve"> </w:t>
            </w:r>
            <w:proofErr w:type="spellStart"/>
            <w:r>
              <w:t>искусство</w:t>
            </w:r>
            <w:proofErr w:type="spellEnd"/>
          </w:p>
        </w:tc>
        <w:tc>
          <w:tcPr>
            <w:tcW w:w="1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spacing w:before="0" w:beforeAutospacing="0" w:after="0" w:afterAutospacing="0" w:line="276" w:lineRule="auto"/>
              <w:rPr>
                <w:lang w:val="ru-RU"/>
              </w:rPr>
            </w:pPr>
          </w:p>
        </w:tc>
        <w:tc>
          <w:tcPr>
            <w:tcW w:w="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spacing w:before="0" w:beforeAutospacing="0" w:after="0" w:afterAutospacing="0" w:line="276" w:lineRule="auto"/>
              <w:rPr>
                <w:lang w:val="ru-RU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411159" w:rsidTr="002F0C3E">
        <w:trPr>
          <w:trHeight w:val="243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lang w:val="ru-RU"/>
              </w:rPr>
              <w:t>М</w:t>
            </w:r>
            <w:proofErr w:type="spellStart"/>
            <w:r>
              <w:t>узыка</w:t>
            </w:r>
            <w:proofErr w:type="spellEnd"/>
          </w:p>
        </w:tc>
        <w:tc>
          <w:tcPr>
            <w:tcW w:w="1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spacing w:before="0" w:beforeAutospacing="0" w:after="0" w:afterAutospacing="0" w:line="276" w:lineRule="auto"/>
              <w:rPr>
                <w:lang w:val="ru-RU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411159" w:rsidTr="002F0C3E">
        <w:trPr>
          <w:trHeight w:val="502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Труд (т</w:t>
            </w:r>
            <w:proofErr w:type="spellStart"/>
            <w:r>
              <w:t>ехнология</w:t>
            </w:r>
            <w:proofErr w:type="spellEnd"/>
            <w:r>
              <w:rPr>
                <w:lang w:val="ru-RU"/>
              </w:rPr>
              <w:t>)</w:t>
            </w:r>
          </w:p>
        </w:tc>
        <w:tc>
          <w:tcPr>
            <w:tcW w:w="1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t>2</w:t>
            </w:r>
          </w:p>
        </w:tc>
        <w:tc>
          <w:tcPr>
            <w:tcW w:w="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8</w:t>
            </w:r>
          </w:p>
        </w:tc>
      </w:tr>
      <w:tr w:rsidR="00411159" w:rsidTr="003A7F75">
        <w:trPr>
          <w:trHeight w:val="420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A7F75">
            <w:pPr>
              <w:spacing w:before="0" w:beforeAutospacing="0" w:after="0" w:afterAutospacing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t>Физическая</w:t>
            </w:r>
            <w:proofErr w:type="spellEnd"/>
            <w:r w:rsidR="003A7F75">
              <w:rPr>
                <w:lang w:val="ru-RU"/>
              </w:rPr>
              <w:t xml:space="preserve">   </w:t>
            </w:r>
            <w:proofErr w:type="spellStart"/>
            <w:r>
              <w:t>культура</w:t>
            </w:r>
            <w:proofErr w:type="spellEnd"/>
          </w:p>
        </w:tc>
        <w:tc>
          <w:tcPr>
            <w:tcW w:w="1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t>2</w:t>
            </w:r>
          </w:p>
        </w:tc>
        <w:tc>
          <w:tcPr>
            <w:tcW w:w="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411159" w:rsidTr="003A7F75">
        <w:trPr>
          <w:trHeight w:val="614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Основы безопасности и защиты Родины</w:t>
            </w:r>
          </w:p>
        </w:tc>
        <w:tc>
          <w:tcPr>
            <w:tcW w:w="1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3225F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411159" w:rsidTr="003A7F75">
        <w:trPr>
          <w:trHeight w:val="406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lang w:val="ru-RU"/>
              </w:rPr>
            </w:pPr>
            <w:r>
              <w:rPr>
                <w:lang w:val="ru-RU"/>
              </w:rPr>
              <w:t>Итого</w:t>
            </w:r>
          </w:p>
        </w:tc>
        <w:tc>
          <w:tcPr>
            <w:tcW w:w="1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2F0C3E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26,5</w:t>
            </w:r>
          </w:p>
        </w:tc>
        <w:tc>
          <w:tcPr>
            <w:tcW w:w="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28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30</w:t>
            </w:r>
          </w:p>
        </w:tc>
        <w:tc>
          <w:tcPr>
            <w:tcW w:w="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31</w:t>
            </w:r>
          </w:p>
        </w:tc>
        <w:tc>
          <w:tcPr>
            <w:tcW w:w="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32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148</w:t>
            </w:r>
          </w:p>
        </w:tc>
      </w:tr>
      <w:tr w:rsidR="00411159" w:rsidRPr="000E46BF" w:rsidTr="003A7F75">
        <w:trPr>
          <w:trHeight w:val="271"/>
        </w:trPr>
        <w:tc>
          <w:tcPr>
            <w:tcW w:w="8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lang w:val="ru-RU"/>
              </w:rPr>
            </w:pPr>
            <w:r>
              <w:rPr>
                <w:b/>
                <w:lang w:val="ru-RU"/>
              </w:rPr>
              <w:t>Часть, формируемая участниками образовательных  отношений</w:t>
            </w:r>
          </w:p>
        </w:tc>
      </w:tr>
      <w:tr w:rsidR="00411159" w:rsidTr="003A7F75">
        <w:trPr>
          <w:trHeight w:val="531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2F0C3E" w:rsidP="00411159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lang w:val="ru-RU"/>
              </w:rPr>
            </w:pPr>
            <w:r>
              <w:rPr>
                <w:lang w:val="ru-RU"/>
              </w:rPr>
              <w:t>Учебные предметы, курсы, модули по выбору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2</w:t>
            </w:r>
            <w:r w:rsidR="002F0C3E">
              <w:rPr>
                <w:lang w:val="ru-RU"/>
              </w:rPr>
              <w:t>,5</w:t>
            </w:r>
          </w:p>
        </w:tc>
        <w:tc>
          <w:tcPr>
            <w:tcW w:w="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9</w:t>
            </w:r>
          </w:p>
        </w:tc>
      </w:tr>
      <w:tr w:rsidR="00411159" w:rsidTr="003A7F75">
        <w:trPr>
          <w:trHeight w:val="257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Физическая культура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2F0C3E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411159">
            <w:pPr>
              <w:spacing w:line="276" w:lineRule="auto"/>
              <w:rPr>
                <w:lang w:val="ru-RU"/>
              </w:rPr>
            </w:pPr>
          </w:p>
        </w:tc>
      </w:tr>
      <w:tr w:rsidR="00411159" w:rsidTr="002F0C3E">
        <w:trPr>
          <w:trHeight w:val="243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Математика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411159">
            <w:pPr>
              <w:spacing w:line="276" w:lineRule="auto"/>
              <w:rPr>
                <w:lang w:val="ru-RU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411159">
            <w:pPr>
              <w:spacing w:line="276" w:lineRule="auto"/>
              <w:rPr>
                <w:lang w:val="ru-RU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411159">
            <w:pPr>
              <w:spacing w:line="276" w:lineRule="auto"/>
              <w:rPr>
                <w:lang w:val="ru-RU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411159">
            <w:pPr>
              <w:spacing w:line="276" w:lineRule="auto"/>
              <w:rPr>
                <w:lang w:val="ru-RU"/>
              </w:rPr>
            </w:pPr>
          </w:p>
        </w:tc>
      </w:tr>
      <w:tr w:rsidR="00411159" w:rsidTr="002F0C3E">
        <w:trPr>
          <w:trHeight w:val="243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Биология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Pr="002F0C3E" w:rsidRDefault="002F0C3E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11159" w:rsidTr="002F0C3E">
        <w:trPr>
          <w:trHeight w:val="243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Русский язык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11159" w:rsidTr="002F0C3E">
        <w:trPr>
          <w:trHeight w:val="243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971614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Физика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11159" w:rsidTr="002F0C3E">
        <w:trPr>
          <w:trHeight w:val="243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lastRenderedPageBreak/>
              <w:t>Практикум устной и письменной речи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11159" w:rsidTr="002F0C3E">
        <w:trPr>
          <w:trHeight w:val="243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val="ru-RU"/>
              </w:rPr>
            </w:pPr>
            <w:r>
              <w:rPr>
                <w:b/>
                <w:lang w:val="ru-RU"/>
              </w:rPr>
              <w:t>Учебные недели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11159" w:rsidTr="002F0C3E">
        <w:trPr>
          <w:trHeight w:val="243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lang w:val="ru-RU"/>
              </w:rPr>
            </w:pPr>
            <w:r>
              <w:rPr>
                <w:b/>
                <w:lang w:val="ru-RU"/>
              </w:rPr>
              <w:t>Всего часов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986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1020</w:t>
            </w:r>
          </w:p>
        </w:tc>
        <w:tc>
          <w:tcPr>
            <w:tcW w:w="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1088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1122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1122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5338</w:t>
            </w:r>
          </w:p>
        </w:tc>
      </w:tr>
      <w:tr w:rsidR="00411159" w:rsidTr="002F0C3E">
        <w:trPr>
          <w:trHeight w:val="243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lang w:val="ru-RU"/>
              </w:rPr>
            </w:pPr>
            <w:r>
              <w:rPr>
                <w:b/>
                <w:lang w:val="ru-RU"/>
              </w:rPr>
              <w:t>Недельная нагрузка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b/>
                <w:lang w:val="ru-RU"/>
              </w:rPr>
              <w:t>29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b/>
                <w:lang w:val="ru-RU"/>
              </w:rPr>
              <w:t>30</w:t>
            </w:r>
          </w:p>
        </w:tc>
        <w:tc>
          <w:tcPr>
            <w:tcW w:w="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b/>
                <w:lang w:val="ru-RU"/>
              </w:rPr>
              <w:t>32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b/>
                <w:lang w:val="ru-RU"/>
              </w:rPr>
              <w:t>33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b/>
                <w:lang w:val="ru-RU"/>
              </w:rPr>
              <w:t>33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59" w:rsidRDefault="00411159" w:rsidP="004111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lang w:val="ru-RU"/>
              </w:rPr>
            </w:pPr>
          </w:p>
        </w:tc>
      </w:tr>
      <w:tr w:rsidR="002F0C3E" w:rsidTr="002F0C3E">
        <w:trPr>
          <w:trHeight w:val="243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3E" w:rsidRPr="002F0C3E" w:rsidRDefault="002F0C3E" w:rsidP="002F0C3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lang w:val="ru-RU"/>
              </w:rPr>
            </w:pPr>
            <w:r w:rsidRPr="002F0C3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3E" w:rsidRDefault="002F0C3E" w:rsidP="002F0C3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b/>
                <w:lang w:val="ru-RU"/>
              </w:rPr>
              <w:t>29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3E" w:rsidRDefault="002F0C3E" w:rsidP="002F0C3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b/>
                <w:lang w:val="ru-RU"/>
              </w:rPr>
              <w:t>30</w:t>
            </w:r>
          </w:p>
        </w:tc>
        <w:tc>
          <w:tcPr>
            <w:tcW w:w="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3E" w:rsidRDefault="002F0C3E" w:rsidP="002F0C3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b/>
                <w:lang w:val="ru-RU"/>
              </w:rPr>
              <w:t>32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3E" w:rsidRDefault="002F0C3E" w:rsidP="002F0C3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b/>
                <w:lang w:val="ru-RU"/>
              </w:rPr>
              <w:t>33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3E" w:rsidRDefault="002F0C3E" w:rsidP="002F0C3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b/>
                <w:lang w:val="ru-RU"/>
              </w:rPr>
              <w:t>33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3E" w:rsidRDefault="002F0C3E" w:rsidP="002F0C3E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lang w:val="ru-RU"/>
              </w:rPr>
            </w:pPr>
          </w:p>
        </w:tc>
      </w:tr>
      <w:tr w:rsidR="002F0C3E" w:rsidTr="002F0C3E">
        <w:trPr>
          <w:trHeight w:val="243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3E" w:rsidRDefault="002F0C3E" w:rsidP="002F0C3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lang w:val="ru-RU"/>
              </w:rPr>
            </w:pPr>
            <w:r>
              <w:rPr>
                <w:b/>
                <w:lang w:val="ru-RU"/>
              </w:rPr>
              <w:t>Всего часов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3E" w:rsidRDefault="002F0C3E" w:rsidP="002F0C3E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986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3E" w:rsidRDefault="002F0C3E" w:rsidP="002F0C3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1020</w:t>
            </w:r>
          </w:p>
        </w:tc>
        <w:tc>
          <w:tcPr>
            <w:tcW w:w="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3E" w:rsidRDefault="002F0C3E" w:rsidP="002F0C3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1088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3E" w:rsidRDefault="002F0C3E" w:rsidP="002F0C3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1122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3E" w:rsidRDefault="002F0C3E" w:rsidP="002F0C3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1122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3E" w:rsidRDefault="002F0C3E" w:rsidP="002F0C3E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5338</w:t>
            </w:r>
          </w:p>
        </w:tc>
      </w:tr>
      <w:tr w:rsidR="002F0C3E" w:rsidTr="002F0C3E">
        <w:trPr>
          <w:trHeight w:val="243"/>
        </w:trPr>
        <w:tc>
          <w:tcPr>
            <w:tcW w:w="8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3E" w:rsidRDefault="002F0C3E" w:rsidP="002F0C3E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lang w:val="ru-RU"/>
              </w:rPr>
            </w:pPr>
            <w:r>
              <w:rPr>
                <w:b/>
                <w:lang w:val="ru-RU"/>
              </w:rPr>
              <w:t>Курсы внеурочной деятельности</w:t>
            </w:r>
          </w:p>
        </w:tc>
      </w:tr>
      <w:tr w:rsidR="002F0C3E" w:rsidTr="002F0C3E">
        <w:trPr>
          <w:trHeight w:val="243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3E" w:rsidRDefault="002F0C3E" w:rsidP="002F0C3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lang w:val="ru-RU"/>
              </w:rPr>
            </w:pPr>
            <w:r>
              <w:rPr>
                <w:b/>
                <w:lang w:val="ru-RU"/>
              </w:rPr>
              <w:t>Разговоры о важном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3E" w:rsidRPr="000D22CD" w:rsidRDefault="002F0C3E" w:rsidP="002F0C3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val="ru-RU"/>
              </w:rPr>
            </w:pPr>
            <w:r w:rsidRPr="000D22CD">
              <w:rPr>
                <w:lang w:val="ru-RU"/>
              </w:rPr>
              <w:t>1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3E" w:rsidRPr="000D22CD" w:rsidRDefault="002F0C3E" w:rsidP="002F0C3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val="ru-RU"/>
              </w:rPr>
            </w:pPr>
            <w:r w:rsidRPr="000D22CD">
              <w:rPr>
                <w:lang w:val="ru-RU"/>
              </w:rPr>
              <w:t>1</w:t>
            </w:r>
          </w:p>
        </w:tc>
        <w:tc>
          <w:tcPr>
            <w:tcW w:w="6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3E" w:rsidRPr="000D22CD" w:rsidRDefault="002F0C3E" w:rsidP="002F0C3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val="ru-RU"/>
              </w:rPr>
            </w:pPr>
            <w:r w:rsidRPr="000D22CD">
              <w:rPr>
                <w:lang w:val="ru-RU"/>
              </w:rPr>
              <w:t>1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3E" w:rsidRPr="000D22CD" w:rsidRDefault="002F0C3E" w:rsidP="002F0C3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val="ru-RU"/>
              </w:rPr>
            </w:pPr>
            <w:r w:rsidRPr="000D22CD">
              <w:rPr>
                <w:lang w:val="ru-RU"/>
              </w:rPr>
              <w:t>1</w:t>
            </w:r>
          </w:p>
        </w:tc>
        <w:tc>
          <w:tcPr>
            <w:tcW w:w="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3E" w:rsidRPr="000D22CD" w:rsidRDefault="002F0C3E" w:rsidP="002F0C3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val="ru-RU"/>
              </w:rPr>
            </w:pPr>
            <w:r w:rsidRPr="000D22CD">
              <w:rPr>
                <w:lang w:val="ru-RU"/>
              </w:rPr>
              <w:t>1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3E" w:rsidRDefault="004B1CBE" w:rsidP="002F0C3E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</w:tr>
      <w:tr w:rsidR="002F0C3E" w:rsidTr="002F0C3E">
        <w:trPr>
          <w:trHeight w:val="243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3E" w:rsidRDefault="002F0C3E" w:rsidP="002F0C3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lang w:val="ru-RU"/>
              </w:rPr>
            </w:pPr>
            <w:r>
              <w:rPr>
                <w:b/>
                <w:lang w:val="ru-RU"/>
              </w:rPr>
              <w:t>Россия мои горизонты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3E" w:rsidRPr="000D22CD" w:rsidRDefault="002F0C3E" w:rsidP="002F0C3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3E" w:rsidRPr="000D22CD" w:rsidRDefault="002F0C3E" w:rsidP="002F0C3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val="ru-RU"/>
              </w:rPr>
            </w:pPr>
            <w:r w:rsidRPr="000D22CD">
              <w:rPr>
                <w:lang w:val="ru-RU"/>
              </w:rPr>
              <w:t>1</w:t>
            </w:r>
          </w:p>
        </w:tc>
        <w:tc>
          <w:tcPr>
            <w:tcW w:w="6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3E" w:rsidRPr="000D22CD" w:rsidRDefault="002F0C3E" w:rsidP="002F0C3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val="ru-RU"/>
              </w:rPr>
            </w:pPr>
            <w:r w:rsidRPr="000D22CD">
              <w:rPr>
                <w:lang w:val="ru-RU"/>
              </w:rPr>
              <w:t>1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3E" w:rsidRPr="000D22CD" w:rsidRDefault="002F0C3E" w:rsidP="002F0C3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val="ru-RU"/>
              </w:rPr>
            </w:pPr>
            <w:r w:rsidRPr="000D22CD">
              <w:rPr>
                <w:lang w:val="ru-RU"/>
              </w:rPr>
              <w:t>1</w:t>
            </w:r>
          </w:p>
        </w:tc>
        <w:tc>
          <w:tcPr>
            <w:tcW w:w="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3E" w:rsidRPr="000D22CD" w:rsidRDefault="002F0C3E" w:rsidP="002F0C3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val="ru-RU"/>
              </w:rPr>
            </w:pPr>
            <w:r w:rsidRPr="000D22CD">
              <w:rPr>
                <w:lang w:val="ru-RU"/>
              </w:rPr>
              <w:t>1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3E" w:rsidRDefault="004B1CBE" w:rsidP="002F0C3E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2F0C3E" w:rsidTr="002F0C3E">
        <w:trPr>
          <w:trHeight w:val="243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3E" w:rsidRDefault="002F0C3E" w:rsidP="002F0C3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lang w:val="ru-RU"/>
              </w:rPr>
            </w:pPr>
            <w:r w:rsidRPr="003225FE">
              <w:rPr>
                <w:b/>
                <w:lang w:val="ru-RU"/>
              </w:rPr>
              <w:t>Итого на реализацию курсов внеурочной деятельности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3E" w:rsidRDefault="004B1CBE" w:rsidP="002F0C3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34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3E" w:rsidRDefault="004B1CBE" w:rsidP="002F0C3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68</w:t>
            </w:r>
          </w:p>
        </w:tc>
        <w:tc>
          <w:tcPr>
            <w:tcW w:w="6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3E" w:rsidRDefault="004B1CBE" w:rsidP="002F0C3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68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3E" w:rsidRDefault="004B1CBE" w:rsidP="002F0C3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68</w:t>
            </w:r>
          </w:p>
        </w:tc>
        <w:tc>
          <w:tcPr>
            <w:tcW w:w="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3E" w:rsidRDefault="004B1CBE" w:rsidP="002F0C3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68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3E" w:rsidRDefault="004B1CBE" w:rsidP="002F0C3E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2"/>
              <w:jc w:val="center"/>
              <w:rPr>
                <w:lang w:val="ru-RU"/>
              </w:rPr>
            </w:pPr>
            <w:r>
              <w:rPr>
                <w:lang w:val="ru-RU"/>
              </w:rPr>
              <w:t>306</w:t>
            </w:r>
          </w:p>
        </w:tc>
      </w:tr>
    </w:tbl>
    <w:p w:rsidR="003225FE" w:rsidRPr="003225FE" w:rsidRDefault="003225FE" w:rsidP="003225FE">
      <w:pPr>
        <w:rPr>
          <w:rFonts w:eastAsia="Calibri"/>
          <w:sz w:val="24"/>
          <w:szCs w:val="24"/>
          <w:lang w:val="ru-RU"/>
        </w:rPr>
      </w:pPr>
    </w:p>
    <w:p w:rsidR="002A1ADD" w:rsidRPr="003225FE" w:rsidRDefault="002A1ADD" w:rsidP="002A1ADD">
      <w:pPr>
        <w:spacing w:before="0" w:beforeAutospacing="0" w:after="0" w:afterAutospacing="0"/>
        <w:ind w:firstLine="709"/>
        <w:jc w:val="both"/>
        <w:rPr>
          <w:lang w:val="ru-RU"/>
        </w:rPr>
      </w:pPr>
    </w:p>
    <w:sectPr w:rsidR="002A1ADD" w:rsidRPr="003225FE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F399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AC03A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745C1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EA5D6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D22CD"/>
    <w:rsid w:val="000E46BF"/>
    <w:rsid w:val="000F0A91"/>
    <w:rsid w:val="0015295E"/>
    <w:rsid w:val="001A4267"/>
    <w:rsid w:val="002A1ADD"/>
    <w:rsid w:val="002D33B1"/>
    <w:rsid w:val="002D3591"/>
    <w:rsid w:val="002F0C3E"/>
    <w:rsid w:val="003225FE"/>
    <w:rsid w:val="003514A0"/>
    <w:rsid w:val="003A7F75"/>
    <w:rsid w:val="003B2CB7"/>
    <w:rsid w:val="003B4052"/>
    <w:rsid w:val="00411159"/>
    <w:rsid w:val="004259B9"/>
    <w:rsid w:val="004B1CBE"/>
    <w:rsid w:val="004F7E17"/>
    <w:rsid w:val="005A05CE"/>
    <w:rsid w:val="00653AF6"/>
    <w:rsid w:val="00971614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1E5B2"/>
  <w15:docId w15:val="{3A39AE9D-AF1F-4E27-BF74-A50A2B027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26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5</Pages>
  <Words>1199</Words>
  <Characters>6836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1</cp:lastModifiedBy>
  <cp:revision>13</cp:revision>
  <dcterms:created xsi:type="dcterms:W3CDTF">2011-11-02T04:15:00Z</dcterms:created>
  <dcterms:modified xsi:type="dcterms:W3CDTF">2026-09-02T08:15:00Z</dcterms:modified>
</cp:coreProperties>
</file>